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B0D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D46B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46B0D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D46B0D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D46B0D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B0D">
        <w:rPr>
          <w:rFonts w:ascii="Calibri" w:eastAsia="Times New Roman" w:hAnsi="Calibri" w:cs="Times New Roman"/>
          <w:noProof/>
          <w:lang w:eastAsia="en-US"/>
        </w:rPr>
        <w:pict>
          <v:line id="Прямая соединительная линия 4" o:spid="_x0000_s1029" style="position:absolute;left:0;text-align:left;flip:y;z-index:251658240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D46B0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D46B0D" w:rsidRPr="00D46B0D" w:rsidRDefault="00D46B0D" w:rsidP="00D46B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D46B0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D46B0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46B0D" w:rsidRPr="00D46B0D" w:rsidRDefault="00D46B0D" w:rsidP="00D46B0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6B0D">
        <w:rPr>
          <w:rFonts w:ascii="Times New Roman" w:eastAsia="Times New Roman" w:hAnsi="Times New Roman" w:cs="Times New Roman"/>
          <w:sz w:val="28"/>
          <w:szCs w:val="28"/>
        </w:rPr>
        <w:t>2 февраля 2019 г.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6B0D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6B0D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6B0D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D46B0D" w:rsidRPr="00D46B0D" w:rsidRDefault="00D46B0D" w:rsidP="00D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F0" w:rsidRPr="00DD7325" w:rsidRDefault="002B1E87" w:rsidP="004B220F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220F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8C7B65">
        <w:rPr>
          <w:rFonts w:ascii="Times New Roman" w:hAnsi="Times New Roman" w:cs="Times New Roman"/>
          <w:b/>
          <w:sz w:val="28"/>
          <w:szCs w:val="28"/>
        </w:rPr>
        <w:t>рабочей</w:t>
      </w:r>
      <w:r w:rsidR="00AA33F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8C7B65">
        <w:rPr>
          <w:rFonts w:ascii="Times New Roman" w:hAnsi="Times New Roman" w:cs="Times New Roman"/>
          <w:b/>
          <w:sz w:val="28"/>
          <w:szCs w:val="28"/>
        </w:rPr>
        <w:t xml:space="preserve"> по подготовке предложений о реорганизации </w:t>
      </w:r>
      <w:r w:rsidR="00D46B0D">
        <w:rPr>
          <w:rFonts w:ascii="Times New Roman" w:hAnsi="Times New Roman" w:cs="Times New Roman"/>
          <w:b/>
          <w:sz w:val="28"/>
          <w:szCs w:val="28"/>
        </w:rPr>
        <w:t>м</w:t>
      </w:r>
      <w:r w:rsidR="008C7B65">
        <w:rPr>
          <w:rFonts w:ascii="Times New Roman" w:hAnsi="Times New Roman" w:cs="Times New Roman"/>
          <w:b/>
          <w:sz w:val="28"/>
          <w:szCs w:val="28"/>
        </w:rPr>
        <w:t>униципального унитарного предприятия «Север»</w:t>
      </w:r>
    </w:p>
    <w:p w:rsidR="002D0EF0" w:rsidRPr="00DD7325" w:rsidRDefault="002D0EF0" w:rsidP="002D0EF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EF0" w:rsidRDefault="00A54868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043F31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F31">
        <w:rPr>
          <w:rFonts w:ascii="Times New Roman" w:hAnsi="Times New Roman" w:cs="Times New Roman"/>
          <w:sz w:val="28"/>
          <w:szCs w:val="28"/>
        </w:rPr>
        <w:t>Федеральн</w:t>
      </w:r>
      <w:r w:rsidR="00AA33F6">
        <w:rPr>
          <w:rFonts w:ascii="Times New Roman" w:hAnsi="Times New Roman" w:cs="Times New Roman"/>
          <w:sz w:val="28"/>
          <w:szCs w:val="28"/>
        </w:rPr>
        <w:t>ого</w:t>
      </w:r>
      <w:r w:rsidR="00043F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33F6">
        <w:rPr>
          <w:rFonts w:ascii="Times New Roman" w:hAnsi="Times New Roman" w:cs="Times New Roman"/>
          <w:sz w:val="28"/>
          <w:szCs w:val="28"/>
        </w:rPr>
        <w:t>а</w:t>
      </w:r>
      <w:r w:rsidR="00043F31">
        <w:rPr>
          <w:rFonts w:ascii="Times New Roman" w:hAnsi="Times New Roman" w:cs="Times New Roman"/>
          <w:sz w:val="28"/>
          <w:szCs w:val="28"/>
        </w:rPr>
        <w:t xml:space="preserve"> от 14.11.2002 N 161-ФЗ «О государственных и муниципальных унитарных предприятиях»</w:t>
      </w:r>
      <w:r w:rsidR="0004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EF0" w:rsidRPr="00146643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  <w:r w:rsidR="00043F31">
        <w:rPr>
          <w:rFonts w:ascii="Times New Roman" w:hAnsi="Times New Roman" w:cs="Times New Roman"/>
          <w:sz w:val="28"/>
          <w:szCs w:val="28"/>
        </w:rPr>
        <w:t xml:space="preserve"> </w:t>
      </w:r>
      <w:r w:rsidR="00D46B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2D0EF0" w:rsidRPr="00146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0EF0" w:rsidRPr="001466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54868" w:rsidRDefault="002D0EF0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A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54868">
        <w:rPr>
          <w:rFonts w:ascii="Times New Roman" w:hAnsi="Times New Roman" w:cs="Times New Roman"/>
          <w:sz w:val="28"/>
          <w:szCs w:val="28"/>
        </w:rPr>
        <w:t xml:space="preserve">Создать рабочую группу по подготовке предложений о реорганизации </w:t>
      </w:r>
      <w:r w:rsidR="00AA33F6">
        <w:rPr>
          <w:rFonts w:ascii="Times New Roman" w:hAnsi="Times New Roman" w:cs="Times New Roman"/>
          <w:sz w:val="28"/>
          <w:szCs w:val="28"/>
        </w:rPr>
        <w:t>м</w:t>
      </w:r>
      <w:r w:rsidR="00A54868">
        <w:rPr>
          <w:rFonts w:ascii="Times New Roman" w:hAnsi="Times New Roman" w:cs="Times New Roman"/>
          <w:sz w:val="28"/>
          <w:szCs w:val="28"/>
        </w:rPr>
        <w:t>униципального унитарного предприятия «Север» в следующем составе:</w:t>
      </w:r>
    </w:p>
    <w:p w:rsidR="00A54868" w:rsidRDefault="008B4253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Бадьин</w:t>
      </w:r>
      <w:r w:rsidR="00A54868">
        <w:rPr>
          <w:rFonts w:ascii="Times New Roman" w:hAnsi="Times New Roman" w:cs="Times New Roman"/>
          <w:sz w:val="28"/>
          <w:szCs w:val="28"/>
        </w:rPr>
        <w:t xml:space="preserve"> В.В.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A54868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AA33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муниципального района «Усть-Куломский»</w:t>
      </w:r>
      <w:r w:rsidR="00A54868">
        <w:rPr>
          <w:rFonts w:ascii="Times New Roman" w:hAnsi="Times New Roman" w:cs="Times New Roman"/>
          <w:sz w:val="28"/>
          <w:szCs w:val="28"/>
        </w:rPr>
        <w:t>;</w:t>
      </w:r>
    </w:p>
    <w:p w:rsidR="002B1E87" w:rsidRDefault="00A54868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Чаланов</w:t>
      </w:r>
      <w:r w:rsidR="00D46B0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Н.А. – заместителя рабочей группы</w:t>
      </w:r>
      <w:r w:rsidR="00AA33F6">
        <w:rPr>
          <w:rFonts w:ascii="Times New Roman" w:hAnsi="Times New Roman" w:cs="Times New Roman"/>
          <w:sz w:val="28"/>
          <w:szCs w:val="28"/>
        </w:rPr>
        <w:t>,</w:t>
      </w:r>
      <w:r w:rsidR="008B4253">
        <w:rPr>
          <w:rFonts w:ascii="Times New Roman" w:hAnsi="Times New Roman" w:cs="Times New Roman"/>
          <w:sz w:val="28"/>
          <w:szCs w:val="28"/>
        </w:rPr>
        <w:t xml:space="preserve"> заместитель руководителя администрации муниципального района «Усть-Куломский»;</w:t>
      </w:r>
    </w:p>
    <w:p w:rsidR="008B4253" w:rsidRDefault="008B4253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– член рабочей груп</w:t>
      </w:r>
      <w:r w:rsidR="00AA33F6">
        <w:rPr>
          <w:rFonts w:ascii="Times New Roman" w:hAnsi="Times New Roman" w:cs="Times New Roman"/>
          <w:sz w:val="28"/>
          <w:szCs w:val="28"/>
        </w:rPr>
        <w:t>пы,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по управлению муниципальным имуществом;</w:t>
      </w:r>
    </w:p>
    <w:p w:rsidR="008B4253" w:rsidRDefault="008B4253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</w:t>
      </w:r>
      <w:r w:rsidR="00AA33F6">
        <w:rPr>
          <w:rFonts w:ascii="Times New Roman" w:hAnsi="Times New Roman" w:cs="Times New Roman"/>
          <w:sz w:val="28"/>
          <w:szCs w:val="28"/>
        </w:rPr>
        <w:t>ова Н.Л. – член рабочей группы,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правовой и кадровой работы;</w:t>
      </w:r>
    </w:p>
    <w:p w:rsidR="008B4253" w:rsidRDefault="008B4253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</w:t>
      </w:r>
      <w:r w:rsidR="00AA33F6">
        <w:rPr>
          <w:rFonts w:ascii="Times New Roman" w:hAnsi="Times New Roman" w:cs="Times New Roman"/>
          <w:sz w:val="28"/>
          <w:szCs w:val="28"/>
        </w:rPr>
        <w:t>атов В.П. – член рабочей группы,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администрации сельского поселения «Усть-Кулом» (по согласованию);</w:t>
      </w:r>
    </w:p>
    <w:p w:rsidR="008B4253" w:rsidRDefault="008B4253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</w:t>
      </w:r>
      <w:r w:rsidR="00AA33F6">
        <w:rPr>
          <w:rFonts w:ascii="Times New Roman" w:hAnsi="Times New Roman" w:cs="Times New Roman"/>
          <w:sz w:val="28"/>
          <w:szCs w:val="28"/>
        </w:rPr>
        <w:t>хов А.И. – член рабочей группы,</w:t>
      </w:r>
      <w:r>
        <w:rPr>
          <w:rFonts w:ascii="Times New Roman" w:hAnsi="Times New Roman" w:cs="Times New Roman"/>
          <w:sz w:val="28"/>
          <w:szCs w:val="28"/>
        </w:rPr>
        <w:t xml:space="preserve"> директор МУП «Север» (по согласованию).</w:t>
      </w:r>
    </w:p>
    <w:p w:rsidR="002D0EF0" w:rsidRPr="008B4253" w:rsidRDefault="00AA33F6" w:rsidP="00D4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EF0" w:rsidRPr="008B4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0EF0" w:rsidRPr="008B42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0EF0" w:rsidRPr="008B42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</w:t>
      </w:r>
      <w:r w:rsidR="008B4253">
        <w:rPr>
          <w:rFonts w:ascii="Times New Roman" w:hAnsi="Times New Roman" w:cs="Times New Roman"/>
          <w:sz w:val="28"/>
          <w:szCs w:val="28"/>
        </w:rPr>
        <w:t xml:space="preserve">Бадьина В.В. </w:t>
      </w:r>
    </w:p>
    <w:p w:rsidR="002D0EF0" w:rsidRDefault="00AA33F6" w:rsidP="00D46B0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EF0">
        <w:rPr>
          <w:sz w:val="28"/>
          <w:szCs w:val="28"/>
        </w:rPr>
        <w:t xml:space="preserve">. </w:t>
      </w:r>
      <w:r w:rsidR="002D0EF0" w:rsidRPr="007D33A4">
        <w:rPr>
          <w:sz w:val="28"/>
          <w:szCs w:val="28"/>
        </w:rPr>
        <w:t xml:space="preserve">Настоящее постановление вступает в силу со дня обнародования на информационном стенде администрации муниципального района «Усть-Куломский». </w:t>
      </w:r>
    </w:p>
    <w:p w:rsidR="0064035B" w:rsidRDefault="0064035B" w:rsidP="002D0EF0">
      <w:pPr>
        <w:pStyle w:val="a5"/>
        <w:ind w:left="0" w:firstLine="567"/>
        <w:jc w:val="both"/>
        <w:rPr>
          <w:sz w:val="28"/>
          <w:szCs w:val="28"/>
        </w:rPr>
      </w:pPr>
    </w:p>
    <w:p w:rsidR="002D0EF0" w:rsidRPr="00DD7325" w:rsidRDefault="00AA33F6" w:rsidP="002D0EF0">
      <w:pPr>
        <w:pStyle w:val="a3"/>
        <w:jc w:val="both"/>
        <w:rPr>
          <w:szCs w:val="28"/>
        </w:rPr>
      </w:pPr>
      <w:r>
        <w:rPr>
          <w:szCs w:val="28"/>
        </w:rPr>
        <w:t>Руководитель</w:t>
      </w:r>
      <w:r w:rsidR="002D0EF0" w:rsidRPr="00DD7325">
        <w:rPr>
          <w:szCs w:val="28"/>
        </w:rPr>
        <w:t xml:space="preserve"> администрации</w:t>
      </w:r>
    </w:p>
    <w:p w:rsidR="002D0EF0" w:rsidRPr="009B0F35" w:rsidRDefault="002D0EF0" w:rsidP="002D0EF0">
      <w:pPr>
        <w:pStyle w:val="a3"/>
        <w:jc w:val="both"/>
        <w:rPr>
          <w:szCs w:val="28"/>
        </w:rPr>
      </w:pPr>
      <w:r w:rsidRPr="00DD7325">
        <w:rPr>
          <w:szCs w:val="28"/>
        </w:rPr>
        <w:t xml:space="preserve">МР «Усть-Куломский»                                           </w:t>
      </w:r>
      <w:r w:rsidR="00D46B0D">
        <w:rPr>
          <w:szCs w:val="28"/>
        </w:rPr>
        <w:t xml:space="preserve">       </w:t>
      </w:r>
      <w:r w:rsidRPr="00DD7325">
        <w:rPr>
          <w:szCs w:val="28"/>
        </w:rPr>
        <w:t xml:space="preserve">                         </w:t>
      </w:r>
      <w:r w:rsidR="00D46B0D">
        <w:rPr>
          <w:szCs w:val="28"/>
        </w:rPr>
        <w:t>С.В. Рубан</w:t>
      </w:r>
    </w:p>
    <w:sectPr w:rsidR="002D0EF0" w:rsidRPr="009B0F35" w:rsidSect="00D46B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3DC"/>
    <w:multiLevelType w:val="hybridMultilevel"/>
    <w:tmpl w:val="BDD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AE2"/>
    <w:rsid w:val="00012F9B"/>
    <w:rsid w:val="00027D12"/>
    <w:rsid w:val="00043F31"/>
    <w:rsid w:val="000900F7"/>
    <w:rsid w:val="000E3292"/>
    <w:rsid w:val="00143827"/>
    <w:rsid w:val="001972B9"/>
    <w:rsid w:val="001A155E"/>
    <w:rsid w:val="001C26F7"/>
    <w:rsid w:val="00205AE2"/>
    <w:rsid w:val="002B1E87"/>
    <w:rsid w:val="002D0EF0"/>
    <w:rsid w:val="002F6A16"/>
    <w:rsid w:val="00444B50"/>
    <w:rsid w:val="004B220F"/>
    <w:rsid w:val="004B317B"/>
    <w:rsid w:val="00546C87"/>
    <w:rsid w:val="0064035B"/>
    <w:rsid w:val="00670570"/>
    <w:rsid w:val="007B4BB7"/>
    <w:rsid w:val="007D33A4"/>
    <w:rsid w:val="00810F21"/>
    <w:rsid w:val="00874C79"/>
    <w:rsid w:val="00883B5B"/>
    <w:rsid w:val="00891082"/>
    <w:rsid w:val="008B4253"/>
    <w:rsid w:val="008C7B65"/>
    <w:rsid w:val="009B0F35"/>
    <w:rsid w:val="00A54868"/>
    <w:rsid w:val="00AA33F6"/>
    <w:rsid w:val="00B60653"/>
    <w:rsid w:val="00B736A9"/>
    <w:rsid w:val="00BC51AE"/>
    <w:rsid w:val="00BE3B36"/>
    <w:rsid w:val="00D46B0D"/>
    <w:rsid w:val="00DD22F9"/>
    <w:rsid w:val="00F73E69"/>
    <w:rsid w:val="00FA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B"/>
  </w:style>
  <w:style w:type="paragraph" w:styleId="4">
    <w:name w:val="heading 4"/>
    <w:basedOn w:val="a"/>
    <w:next w:val="a"/>
    <w:link w:val="40"/>
    <w:qFormat/>
    <w:rsid w:val="00205A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5AE2"/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a3">
    <w:name w:val="Body Text"/>
    <w:basedOn w:val="a"/>
    <w:link w:val="a4"/>
    <w:rsid w:val="00205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5A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05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13</cp:revision>
  <cp:lastPrinted>2019-02-07T13:49:00Z</cp:lastPrinted>
  <dcterms:created xsi:type="dcterms:W3CDTF">2017-11-07T07:01:00Z</dcterms:created>
  <dcterms:modified xsi:type="dcterms:W3CDTF">2019-02-25T13:34:00Z</dcterms:modified>
</cp:coreProperties>
</file>